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2023年中央自然灾害救灾资金（第八批洪涝灾害救灾补助）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2023年中央自然灾害救灾资金（第八批洪涝灾害救灾补助）（政府50299部门30299）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2023年中央自然灾害救灾资金（第八批洪涝灾害救灾补助）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83.43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3.43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